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教师教育实验中心实验耗材领用表</w:t>
      </w:r>
    </w:p>
    <w:bookmarkEnd w:id="0"/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学期</w:t>
      </w:r>
    </w:p>
    <w:p>
      <w:pPr>
        <w:jc w:val="right"/>
        <w:rPr>
          <w:sz w:val="24"/>
          <w:szCs w:val="24"/>
        </w:rPr>
      </w:pPr>
    </w:p>
    <w:tbl>
      <w:tblPr>
        <w:tblStyle w:val="6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1986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26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领用时间</w:t>
            </w:r>
          </w:p>
        </w:tc>
        <w:tc>
          <w:tcPr>
            <w:tcW w:w="322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</w:t>
            </w:r>
          </w:p>
        </w:tc>
        <w:tc>
          <w:tcPr>
            <w:tcW w:w="326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322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实验类型</w:t>
            </w:r>
          </w:p>
        </w:tc>
        <w:tc>
          <w:tcPr>
            <w:tcW w:w="326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班级人数</w:t>
            </w:r>
          </w:p>
        </w:tc>
        <w:tc>
          <w:tcPr>
            <w:tcW w:w="322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主要实验仪器设备、可多次使用耗材</w:t>
      </w:r>
    </w:p>
    <w:tbl>
      <w:tblPr>
        <w:tblStyle w:val="6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72"/>
        <w:gridCol w:w="2578"/>
        <w:gridCol w:w="748"/>
        <w:gridCol w:w="748"/>
        <w:gridCol w:w="188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仪器名称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归还时间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归还仪器状态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一次性实验耗材</w:t>
      </w:r>
    </w:p>
    <w:tbl>
      <w:tblPr>
        <w:tblStyle w:val="6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674"/>
        <w:gridCol w:w="3145"/>
        <w:gridCol w:w="913"/>
        <w:gridCol w:w="913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耗材名称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tabs>
          <w:tab w:val="left" w:pos="3686"/>
          <w:tab w:val="left" w:pos="7371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领用教师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实验室主任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实验室管理员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tabs>
          <w:tab w:val="left" w:pos="3686"/>
          <w:tab w:val="left" w:pos="7371"/>
        </w:tabs>
        <w:jc w:val="left"/>
        <w:rPr>
          <w:sz w:val="24"/>
          <w:szCs w:val="24"/>
          <w:u w:val="single"/>
        </w:rPr>
      </w:pPr>
    </w:p>
    <w:p>
      <w:pPr>
        <w:tabs>
          <w:tab w:val="left" w:pos="3686"/>
          <w:tab w:val="left" w:pos="7371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备注：实验类型栏分为：1.演示性；2.验证性；3.综合性；4.设计性；5.创新性；6.其他。</w:t>
      </w:r>
    </w:p>
    <w:p>
      <w:pPr>
        <w:widowControl/>
        <w:jc w:val="left"/>
        <w:rPr>
          <w:sz w:val="24"/>
          <w:szCs w:val="24"/>
        </w:rPr>
      </w:pPr>
    </w:p>
    <w:sectPr>
      <w:pgSz w:w="11906" w:h="16838"/>
      <w:pgMar w:top="1440" w:right="850" w:bottom="1440" w:left="85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F4"/>
    <w:rsid w:val="00036479"/>
    <w:rsid w:val="00197539"/>
    <w:rsid w:val="0021116F"/>
    <w:rsid w:val="002C6216"/>
    <w:rsid w:val="0030152C"/>
    <w:rsid w:val="003C08E9"/>
    <w:rsid w:val="003F0450"/>
    <w:rsid w:val="004D443D"/>
    <w:rsid w:val="004F0192"/>
    <w:rsid w:val="004F4C52"/>
    <w:rsid w:val="00590A06"/>
    <w:rsid w:val="005B58DC"/>
    <w:rsid w:val="00683692"/>
    <w:rsid w:val="006B1EB7"/>
    <w:rsid w:val="006F51DF"/>
    <w:rsid w:val="00704238"/>
    <w:rsid w:val="00717E73"/>
    <w:rsid w:val="007677E5"/>
    <w:rsid w:val="0078457B"/>
    <w:rsid w:val="007F378F"/>
    <w:rsid w:val="00873316"/>
    <w:rsid w:val="00894BA5"/>
    <w:rsid w:val="00900CD7"/>
    <w:rsid w:val="009A65E0"/>
    <w:rsid w:val="00A95B8A"/>
    <w:rsid w:val="00AC3284"/>
    <w:rsid w:val="00AC746D"/>
    <w:rsid w:val="00B0042D"/>
    <w:rsid w:val="00B02A09"/>
    <w:rsid w:val="00B13A5B"/>
    <w:rsid w:val="00B93DA4"/>
    <w:rsid w:val="00BA662B"/>
    <w:rsid w:val="00CA7C92"/>
    <w:rsid w:val="00D11543"/>
    <w:rsid w:val="00D27955"/>
    <w:rsid w:val="00D45142"/>
    <w:rsid w:val="00DD076C"/>
    <w:rsid w:val="00E34269"/>
    <w:rsid w:val="00E966F4"/>
    <w:rsid w:val="00F00B29"/>
    <w:rsid w:val="00F0376B"/>
    <w:rsid w:val="00F413C5"/>
    <w:rsid w:val="01530FF8"/>
    <w:rsid w:val="019D7E34"/>
    <w:rsid w:val="021D7488"/>
    <w:rsid w:val="040F7D19"/>
    <w:rsid w:val="04700BD6"/>
    <w:rsid w:val="04F027A9"/>
    <w:rsid w:val="05D3081E"/>
    <w:rsid w:val="069B0266"/>
    <w:rsid w:val="06B6300F"/>
    <w:rsid w:val="087C4EF9"/>
    <w:rsid w:val="095B7DEA"/>
    <w:rsid w:val="0B1F76CB"/>
    <w:rsid w:val="0B752658"/>
    <w:rsid w:val="0BBF166D"/>
    <w:rsid w:val="0C9C593D"/>
    <w:rsid w:val="0E910CA1"/>
    <w:rsid w:val="0EC407C6"/>
    <w:rsid w:val="0F4E072A"/>
    <w:rsid w:val="13AA1353"/>
    <w:rsid w:val="13C87EF9"/>
    <w:rsid w:val="13D6569B"/>
    <w:rsid w:val="151D7BB0"/>
    <w:rsid w:val="17217381"/>
    <w:rsid w:val="17CB5DBC"/>
    <w:rsid w:val="19AA6DAB"/>
    <w:rsid w:val="19ED7494"/>
    <w:rsid w:val="1C08210D"/>
    <w:rsid w:val="1CD81161"/>
    <w:rsid w:val="1F891DE2"/>
    <w:rsid w:val="21323004"/>
    <w:rsid w:val="220C0769"/>
    <w:rsid w:val="25A70F54"/>
    <w:rsid w:val="2A136595"/>
    <w:rsid w:val="2A8D29DB"/>
    <w:rsid w:val="2B370C76"/>
    <w:rsid w:val="2C9E14C2"/>
    <w:rsid w:val="2D021454"/>
    <w:rsid w:val="2F6E12E0"/>
    <w:rsid w:val="313E5EE1"/>
    <w:rsid w:val="314A1AEA"/>
    <w:rsid w:val="314A7E4A"/>
    <w:rsid w:val="31941DAC"/>
    <w:rsid w:val="31F9420D"/>
    <w:rsid w:val="33F778B7"/>
    <w:rsid w:val="36584736"/>
    <w:rsid w:val="370D2F60"/>
    <w:rsid w:val="38077266"/>
    <w:rsid w:val="38184717"/>
    <w:rsid w:val="38F378FD"/>
    <w:rsid w:val="3BE0124A"/>
    <w:rsid w:val="3D0D33A1"/>
    <w:rsid w:val="3D131FC1"/>
    <w:rsid w:val="3ED03B1B"/>
    <w:rsid w:val="3FAD2204"/>
    <w:rsid w:val="3FD57D48"/>
    <w:rsid w:val="414C75B3"/>
    <w:rsid w:val="41A75842"/>
    <w:rsid w:val="43847352"/>
    <w:rsid w:val="46970EDE"/>
    <w:rsid w:val="46B86E94"/>
    <w:rsid w:val="47544B14"/>
    <w:rsid w:val="47A164AF"/>
    <w:rsid w:val="48543AF9"/>
    <w:rsid w:val="488C0094"/>
    <w:rsid w:val="4C016441"/>
    <w:rsid w:val="4C53070B"/>
    <w:rsid w:val="4C7320AA"/>
    <w:rsid w:val="4DA64250"/>
    <w:rsid w:val="54A30BE9"/>
    <w:rsid w:val="54FC257C"/>
    <w:rsid w:val="56345D6B"/>
    <w:rsid w:val="566862C9"/>
    <w:rsid w:val="568A0A89"/>
    <w:rsid w:val="56EF29AC"/>
    <w:rsid w:val="591F75EA"/>
    <w:rsid w:val="59D217EB"/>
    <w:rsid w:val="59EF3319"/>
    <w:rsid w:val="5A363A8E"/>
    <w:rsid w:val="5A9028FF"/>
    <w:rsid w:val="5B8B65BE"/>
    <w:rsid w:val="5DCE32F5"/>
    <w:rsid w:val="5E0C3CBA"/>
    <w:rsid w:val="5E3E7057"/>
    <w:rsid w:val="5F343EC1"/>
    <w:rsid w:val="5FD849CF"/>
    <w:rsid w:val="60A00B94"/>
    <w:rsid w:val="61161E58"/>
    <w:rsid w:val="61215C6A"/>
    <w:rsid w:val="63E663F3"/>
    <w:rsid w:val="65A818D7"/>
    <w:rsid w:val="65BC0577"/>
    <w:rsid w:val="68783C73"/>
    <w:rsid w:val="689F3B33"/>
    <w:rsid w:val="6B6668C4"/>
    <w:rsid w:val="6BC952E4"/>
    <w:rsid w:val="6CC63F02"/>
    <w:rsid w:val="6EB76C30"/>
    <w:rsid w:val="6FAA2D41"/>
    <w:rsid w:val="71FA3713"/>
    <w:rsid w:val="730701C4"/>
    <w:rsid w:val="74535C68"/>
    <w:rsid w:val="75291143"/>
    <w:rsid w:val="75A71A11"/>
    <w:rsid w:val="75E52B7B"/>
    <w:rsid w:val="76DB438D"/>
    <w:rsid w:val="771C4DF6"/>
    <w:rsid w:val="79B750CF"/>
    <w:rsid w:val="7B276F1B"/>
    <w:rsid w:val="7BA03361"/>
    <w:rsid w:val="7FDB49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7A2AE-2F50-427D-9CF0-BDA97E536E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uzz</Company>
  <Pages>24</Pages>
  <Words>1037</Words>
  <Characters>5914</Characters>
  <Lines>49</Lines>
  <Paragraphs>13</Paragraphs>
  <ScaleCrop>false</ScaleCrop>
  <LinksUpToDate>false</LinksUpToDate>
  <CharactersWithSpaces>6938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2015-09-16T05:34:00Z</dcterms:created>
  <dc:creator>RHT</dc:creator>
  <cp:lastModifiedBy>Administrator</cp:lastModifiedBy>
  <cp:lastPrinted>2016-10-12T06:03:00Z</cp:lastPrinted>
  <dcterms:modified xsi:type="dcterms:W3CDTF">2016-11-22T01:21:59Z</dcterms:modified>
  <dc:title>教师教育实验室工作责任分工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